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873D" w14:textId="77777777" w:rsidR="00675792" w:rsidRPr="00675792" w:rsidRDefault="00675792" w:rsidP="00675792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675792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ТЕЗИСЫ ПО РАЗЪЯСНЕНИЮ ЗАКОНА ОБ ОСМС </w:t>
      </w:r>
    </w:p>
    <w:p w14:paraId="64FB81E5" w14:textId="15520F52" w:rsidR="00675792" w:rsidRP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Theme="minorHAnsi"/>
          <w:b/>
          <w:bCs/>
          <w:color w:val="1F1F1F"/>
          <w:sz w:val="28"/>
          <w:szCs w:val="28"/>
          <w:lang w:val="kk-KZ" w:eastAsia="en-US"/>
        </w:rPr>
      </w:pPr>
      <w:r w:rsidRPr="00675792">
        <w:rPr>
          <w:rFonts w:eastAsiaTheme="minorHAnsi"/>
          <w:b/>
          <w:bCs/>
          <w:color w:val="1F1F1F"/>
          <w:sz w:val="28"/>
          <w:szCs w:val="28"/>
          <w:lang w:val="kk-KZ" w:eastAsia="en-US"/>
        </w:rPr>
        <w:t>В случае временных трудностей статус в ОСМС  можно сохранить в течение 6 месяцев</w:t>
      </w:r>
      <w:r>
        <w:rPr>
          <w:rFonts w:eastAsiaTheme="minorHAnsi"/>
          <w:b/>
          <w:bCs/>
          <w:color w:val="1F1F1F"/>
          <w:sz w:val="28"/>
          <w:szCs w:val="28"/>
          <w:lang w:val="kk-KZ" w:eastAsia="en-US"/>
        </w:rPr>
        <w:t xml:space="preserve"> </w:t>
      </w:r>
    </w:p>
    <w:p w14:paraId="1FB30B41" w14:textId="77777777" w:rsidR="00675792" w:rsidRP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center"/>
        <w:rPr>
          <w:rFonts w:eastAsiaTheme="minorHAnsi"/>
          <w:color w:val="1F1F1F"/>
          <w:sz w:val="28"/>
          <w:szCs w:val="28"/>
          <w:lang w:val="kk-KZ" w:eastAsia="en-US"/>
        </w:rPr>
      </w:pPr>
    </w:p>
    <w:p w14:paraId="4F68E3CB" w14:textId="77777777" w:rsidR="00675792" w:rsidRP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Cs/>
          <w:color w:val="000000"/>
          <w:sz w:val="28"/>
          <w:szCs w:val="28"/>
          <w:lang w:val="ru-KZ" w:eastAsia="ru-RU"/>
        </w:rPr>
      </w:pPr>
    </w:p>
    <w:p w14:paraId="05F7D371" w14:textId="77777777" w:rsidR="00675792" w:rsidRP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Cs/>
          <w:color w:val="000000"/>
          <w:sz w:val="28"/>
          <w:szCs w:val="28"/>
          <w:lang w:val="ru-KZ" w:eastAsia="ru-RU"/>
        </w:rPr>
      </w:pPr>
      <w:r w:rsidRPr="00675792">
        <w:rPr>
          <w:rFonts w:eastAsia="Times New Roman"/>
          <w:bCs/>
          <w:color w:val="000000"/>
          <w:sz w:val="28"/>
          <w:szCs w:val="28"/>
          <w:lang w:val="ru-KZ" w:eastAsia="ru-RU"/>
        </w:rPr>
        <w:t xml:space="preserve">В Казахстане принят закон, который </w:t>
      </w:r>
      <w:proofErr w:type="gramStart"/>
      <w:r w:rsidRPr="00675792">
        <w:rPr>
          <w:rFonts w:eastAsia="Times New Roman"/>
          <w:bCs/>
          <w:color w:val="000000"/>
          <w:sz w:val="28"/>
          <w:szCs w:val="28"/>
          <w:lang w:val="ru-KZ" w:eastAsia="ru-RU"/>
        </w:rPr>
        <w:t>предусматривает  ряд</w:t>
      </w:r>
      <w:proofErr w:type="gramEnd"/>
      <w:r w:rsidRPr="00675792">
        <w:rPr>
          <w:rFonts w:eastAsia="Times New Roman"/>
          <w:bCs/>
          <w:color w:val="000000"/>
          <w:sz w:val="28"/>
          <w:szCs w:val="28"/>
          <w:lang w:val="ru-KZ" w:eastAsia="ru-RU"/>
        </w:rPr>
        <w:t xml:space="preserve"> ключевых нововведений в системе обязательного социального медицинского страхования (ОСМС).</w:t>
      </w:r>
    </w:p>
    <w:p w14:paraId="2A81B2F1" w14:textId="77777777" w:rsidR="00FA13E2" w:rsidRPr="00675792" w:rsidRDefault="00FA13E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Theme="minorHAnsi"/>
          <w:color w:val="1F1F1F"/>
          <w:sz w:val="28"/>
          <w:szCs w:val="28"/>
          <w:lang w:val="ru-KZ" w:eastAsia="en-US"/>
        </w:rPr>
      </w:pPr>
    </w:p>
    <w:p w14:paraId="549E8CCC" w14:textId="77777777" w:rsidR="00B41E85" w:rsidRPr="00675792" w:rsidRDefault="00B41E85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rFonts w:eastAsiaTheme="minorHAnsi"/>
          <w:color w:val="1F1F1F"/>
          <w:sz w:val="28"/>
          <w:szCs w:val="28"/>
          <w:lang w:val="kk-KZ" w:eastAsia="en-US"/>
        </w:rPr>
      </w:pPr>
    </w:p>
    <w:p w14:paraId="30029E5F" w14:textId="15E877B7" w:rsidR="00B41E85" w:rsidRPr="00675792" w:rsidRDefault="00B41E85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675792">
        <w:rPr>
          <w:color w:val="000000"/>
          <w:sz w:val="28"/>
          <w:szCs w:val="28"/>
          <w:lang w:val="ru-RU"/>
        </w:rPr>
        <w:t xml:space="preserve">В целях максимального охвата населения системой ОСМС и создания благоприятных условия для </w:t>
      </w:r>
      <w:proofErr w:type="gramStart"/>
      <w:r w:rsidRPr="00675792">
        <w:rPr>
          <w:color w:val="000000"/>
          <w:sz w:val="28"/>
          <w:szCs w:val="28"/>
          <w:lang w:val="ru-RU"/>
        </w:rPr>
        <w:t>застрахованных  законопроект</w:t>
      </w:r>
      <w:proofErr w:type="gramEnd"/>
      <w:r w:rsidRPr="00675792">
        <w:rPr>
          <w:color w:val="000000"/>
          <w:sz w:val="28"/>
          <w:szCs w:val="28"/>
          <w:lang w:val="ru-RU"/>
        </w:rPr>
        <w:t xml:space="preserve"> предусматривает новую норму по продлению льготного периода.  </w:t>
      </w:r>
    </w:p>
    <w:p w14:paraId="79CFD28C" w14:textId="77777777" w:rsidR="00B41E85" w:rsidRPr="00675792" w:rsidRDefault="00B41E85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</w:p>
    <w:p w14:paraId="42524363" w14:textId="77777777" w:rsidR="00B41E85" w:rsidRPr="00675792" w:rsidRDefault="00EF59DF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675792">
        <w:rPr>
          <w:color w:val="000000"/>
          <w:sz w:val="28"/>
          <w:szCs w:val="28"/>
        </w:rPr>
        <w:t xml:space="preserve">Теперь граждане, которые самостоятельно и без перерывов платят взносы в течение пяти лет, смогут сохранять статус застрахованного в течение шести месяцев даже при временном отсутствии платежей. </w:t>
      </w:r>
    </w:p>
    <w:p w14:paraId="5A8706EA" w14:textId="77777777" w:rsidR="00B41E85" w:rsidRPr="00675792" w:rsidRDefault="00B41E85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</w:p>
    <w:p w14:paraId="0E8051BA" w14:textId="68F001EE" w:rsidR="00EF59DF" w:rsidRPr="00675792" w:rsidRDefault="00EF59DF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675792">
        <w:rPr>
          <w:color w:val="000000"/>
          <w:sz w:val="28"/>
          <w:szCs w:val="28"/>
        </w:rPr>
        <w:t>Раньше этот срок составлял всего три месяца. Это справедливое и важное решение — оно поддержит тех, кто стабильно участвует в системе и сталкивается с временными трудностями</w:t>
      </w:r>
      <w:r w:rsidRPr="00675792">
        <w:rPr>
          <w:color w:val="000000"/>
          <w:sz w:val="28"/>
          <w:szCs w:val="28"/>
          <w:lang w:val="ru-RU"/>
        </w:rPr>
        <w:t>.</w:t>
      </w:r>
    </w:p>
    <w:p w14:paraId="71530447" w14:textId="4AF62465" w:rsidR="0069653F" w:rsidRPr="00675792" w:rsidRDefault="0069653F" w:rsidP="0069653F">
      <w:pPr>
        <w:rPr>
          <w:b/>
          <w:bCs/>
          <w:sz w:val="28"/>
          <w:szCs w:val="28"/>
        </w:rPr>
      </w:pPr>
      <w:r w:rsidRPr="00675792">
        <w:rPr>
          <w:b/>
          <w:bCs/>
          <w:sz w:val="28"/>
          <w:szCs w:val="28"/>
        </w:rPr>
        <w:t>Поддержка граждан в трудной жизненной ситуации</w:t>
      </w:r>
    </w:p>
    <w:p w14:paraId="0C4D7A4A" w14:textId="77777777" w:rsidR="00675792" w:rsidRDefault="00675792" w:rsidP="0069653F">
      <w:pPr>
        <w:rPr>
          <w:sz w:val="28"/>
          <w:szCs w:val="28"/>
          <w:lang w:val="ru-RU"/>
        </w:rPr>
      </w:pPr>
    </w:p>
    <w:p w14:paraId="5AD01C0B" w14:textId="77777777" w:rsidR="00675792" w:rsidRDefault="0069653F" w:rsidP="0069653F">
      <w:pPr>
        <w:rPr>
          <w:sz w:val="28"/>
          <w:szCs w:val="28"/>
          <w:lang w:val="ru-RU"/>
        </w:rPr>
      </w:pPr>
      <w:r w:rsidRPr="00675792">
        <w:rPr>
          <w:sz w:val="28"/>
          <w:szCs w:val="28"/>
        </w:rPr>
        <w:t>Для повышения привлекательности системы ОСМС:</w:t>
      </w:r>
      <w:r w:rsidRPr="00675792">
        <w:rPr>
          <w:sz w:val="28"/>
          <w:szCs w:val="28"/>
        </w:rPr>
        <w:br/>
      </w:r>
      <w:r w:rsidRPr="00675792">
        <w:rPr>
          <w:rFonts w:ascii="Segoe UI Emoji" w:hAnsi="Segoe UI Emoji" w:cs="Segoe UI Emoji"/>
          <w:sz w:val="28"/>
          <w:szCs w:val="28"/>
        </w:rPr>
        <w:t>✅</w:t>
      </w:r>
      <w:r w:rsidRPr="00675792">
        <w:rPr>
          <w:sz w:val="28"/>
          <w:szCs w:val="28"/>
        </w:rPr>
        <w:t xml:space="preserve"> Увеличен льготный период сохранения статуса застрахованного — </w:t>
      </w:r>
      <w:r w:rsidRPr="00675792">
        <w:rPr>
          <w:b/>
          <w:bCs/>
          <w:sz w:val="28"/>
          <w:szCs w:val="28"/>
        </w:rPr>
        <w:t>с 3 до 6 месяцев</w:t>
      </w:r>
      <w:r w:rsidRPr="00675792">
        <w:rPr>
          <w:sz w:val="28"/>
          <w:szCs w:val="28"/>
        </w:rPr>
        <w:t>.</w:t>
      </w:r>
    </w:p>
    <w:p w14:paraId="18D80A10" w14:textId="13591039" w:rsidR="0069653F" w:rsidRPr="00675792" w:rsidRDefault="0069653F" w:rsidP="0069653F">
      <w:pPr>
        <w:rPr>
          <w:sz w:val="28"/>
          <w:szCs w:val="28"/>
        </w:rPr>
      </w:pPr>
      <w:r w:rsidRPr="00675792">
        <w:rPr>
          <w:sz w:val="28"/>
          <w:szCs w:val="28"/>
        </w:rPr>
        <w:br/>
        <w:t xml:space="preserve">Это касается граждан, которые </w:t>
      </w:r>
      <w:r w:rsidRPr="00675792">
        <w:rPr>
          <w:b/>
          <w:bCs/>
          <w:sz w:val="28"/>
          <w:szCs w:val="28"/>
        </w:rPr>
        <w:t>в течение последних 5 лет стабильно вносили взносы</w:t>
      </w:r>
      <w:r w:rsidRPr="00675792">
        <w:rPr>
          <w:sz w:val="28"/>
          <w:szCs w:val="28"/>
        </w:rPr>
        <w:t>, но временно утратили доход.</w:t>
      </w:r>
    </w:p>
    <w:p w14:paraId="6E9BE88C" w14:textId="77777777" w:rsidR="00675792" w:rsidRDefault="00675792" w:rsidP="0069653F">
      <w:pPr>
        <w:rPr>
          <w:sz w:val="28"/>
          <w:szCs w:val="28"/>
          <w:lang w:val="ru-RU"/>
        </w:rPr>
      </w:pPr>
    </w:p>
    <w:p w14:paraId="3306C6FA" w14:textId="7CD0BAD1" w:rsidR="0069653F" w:rsidRPr="00675792" w:rsidRDefault="0069653F" w:rsidP="0069653F">
      <w:pPr>
        <w:rPr>
          <w:sz w:val="28"/>
          <w:szCs w:val="28"/>
        </w:rPr>
      </w:pPr>
      <w:r w:rsidRPr="00675792">
        <w:rPr>
          <w:sz w:val="28"/>
          <w:szCs w:val="28"/>
        </w:rPr>
        <w:t xml:space="preserve">Такой подход справедлив и </w:t>
      </w:r>
      <w:proofErr w:type="spellStart"/>
      <w:r w:rsidRPr="00675792">
        <w:rPr>
          <w:sz w:val="28"/>
          <w:szCs w:val="28"/>
        </w:rPr>
        <w:t>человекоориентирован</w:t>
      </w:r>
      <w:proofErr w:type="spellEnd"/>
      <w:r w:rsidRPr="00675792">
        <w:rPr>
          <w:sz w:val="28"/>
          <w:szCs w:val="28"/>
        </w:rPr>
        <w:t xml:space="preserve"> — он позволит людям не терять доступ к медицинской помощи в трудные моменты.</w:t>
      </w:r>
    </w:p>
    <w:p w14:paraId="53875882" w14:textId="77777777" w:rsidR="00EF59DF" w:rsidRPr="00675792" w:rsidRDefault="00EF59DF">
      <w:pPr>
        <w:jc w:val="both"/>
        <w:rPr>
          <w:rFonts w:eastAsia="Times New Roman"/>
          <w:sz w:val="28"/>
          <w:szCs w:val="28"/>
          <w:lang w:val="ru-RU"/>
        </w:rPr>
      </w:pPr>
    </w:p>
    <w:p w14:paraId="22B6A54A" w14:textId="77777777" w:rsid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/>
          <w:bCs/>
          <w:sz w:val="28"/>
          <w:szCs w:val="28"/>
          <w:lang w:val="ru-KZ" w:eastAsia="ru-RU"/>
        </w:rPr>
      </w:pPr>
      <w:r w:rsidRPr="00A55C19">
        <w:rPr>
          <w:rFonts w:eastAsia="Times New Roman"/>
          <w:b/>
          <w:bCs/>
          <w:sz w:val="28"/>
          <w:szCs w:val="28"/>
          <w:lang w:val="ru-KZ" w:eastAsia="ru-RU"/>
        </w:rPr>
        <w:t>С 2027 года Казахстан планирует перейти к полноценной страховой модели с более высокой степенью солидарной ответственности всех сторон — государства, работодателей и самих граждан.</w:t>
      </w:r>
    </w:p>
    <w:p w14:paraId="53EFBE48" w14:textId="77777777" w:rsidR="00675792" w:rsidRPr="00A55C19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  <w:lang w:val="ru-KZ" w:eastAsia="ru-RU"/>
        </w:rPr>
      </w:pPr>
    </w:p>
    <w:p w14:paraId="2F63A50D" w14:textId="77777777" w:rsidR="00675792" w:rsidRPr="00D41940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KZ" w:eastAsia="ru-RU"/>
        </w:rPr>
      </w:pPr>
      <w:r w:rsidRPr="00D41940">
        <w:rPr>
          <w:rFonts w:eastAsia="Times New Roman"/>
          <w:sz w:val="28"/>
          <w:szCs w:val="28"/>
          <w:lang w:val="ru-KZ" w:eastAsia="ru-RU"/>
        </w:rPr>
        <w:lastRenderedPageBreak/>
        <w:t>Для трудоспособных граждан, ещё не вступивших в систему ОСМС (примерно 2,4 млн человек), предлагаемые условия остаются финансово доступными:</w:t>
      </w:r>
    </w:p>
    <w:p w14:paraId="1CBFB5D9" w14:textId="77777777" w:rsid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  <w:lang w:val="ru-KZ" w:eastAsia="ru-RU"/>
        </w:rPr>
      </w:pPr>
      <w:r w:rsidRPr="00A55C19">
        <w:rPr>
          <w:rFonts w:eastAsia="Times New Roman"/>
          <w:b/>
          <w:bCs/>
          <w:sz w:val="28"/>
          <w:szCs w:val="28"/>
          <w:lang w:val="ru-KZ" w:eastAsia="ru-RU"/>
        </w:rPr>
        <w:br/>
      </w:r>
      <w:r w:rsidRPr="00A55C19">
        <w:rPr>
          <w:rFonts w:ascii="Segoe UI Emoji" w:eastAsia="Times New Roman" w:hAnsi="Segoe UI Emoji" w:cs="Segoe UI Emoji"/>
          <w:b/>
          <w:bCs/>
          <w:sz w:val="28"/>
          <w:szCs w:val="28"/>
          <w:lang w:val="ru-KZ" w:eastAsia="ru-RU"/>
        </w:rPr>
        <w:t>✔️</w:t>
      </w:r>
      <w:r w:rsidRPr="00A55C19">
        <w:rPr>
          <w:rFonts w:eastAsia="Times New Roman"/>
          <w:b/>
          <w:bCs/>
          <w:sz w:val="28"/>
          <w:szCs w:val="28"/>
          <w:lang w:val="ru-KZ" w:eastAsia="ru-RU"/>
        </w:rPr>
        <w:t xml:space="preserve"> 4250 тенге в месяц или 51 000 тенге в год.</w:t>
      </w:r>
    </w:p>
    <w:p w14:paraId="01AFFC4F" w14:textId="77777777" w:rsidR="00675792" w:rsidRPr="00A55C19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  <w:lang w:val="ru-KZ" w:eastAsia="ru-RU"/>
        </w:rPr>
      </w:pPr>
    </w:p>
    <w:p w14:paraId="576F1832" w14:textId="77777777" w:rsid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KZ" w:eastAsia="ru-RU"/>
        </w:rPr>
      </w:pPr>
      <w:r w:rsidRPr="00D41940">
        <w:rPr>
          <w:rFonts w:ascii="Segoe UI Symbol" w:eastAsia="Times New Roman" w:hAnsi="Segoe UI Symbol" w:cs="Segoe UI Symbol"/>
          <w:sz w:val="28"/>
          <w:szCs w:val="28"/>
          <w:lang w:val="ru-KZ" w:eastAsia="ru-RU"/>
        </w:rPr>
        <w:t>🛡</w:t>
      </w:r>
      <w:r w:rsidRPr="00D41940">
        <w:rPr>
          <w:rFonts w:eastAsia="Times New Roman"/>
          <w:sz w:val="28"/>
          <w:szCs w:val="28"/>
          <w:lang w:val="ru-KZ" w:eastAsia="ru-RU"/>
        </w:rPr>
        <w:t xml:space="preserve"> Эти меры позволят реализовать принципы солидарной ответственности, закреплённые в Кодексе «О здоровье народа и системе здравоохранения», и обеспечить справедливый доступ к медицинской помощи вне зависимости от социального положения гражданина.</w:t>
      </w:r>
      <w:bookmarkStart w:id="0" w:name="_Hlk190784021"/>
    </w:p>
    <w:p w14:paraId="5C002A87" w14:textId="77777777" w:rsid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KZ" w:eastAsia="ru-RU"/>
        </w:rPr>
      </w:pPr>
    </w:p>
    <w:p w14:paraId="0D6C7143" w14:textId="77777777" w:rsid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i/>
          <w:iCs/>
          <w:sz w:val="28"/>
          <w:szCs w:val="28"/>
          <w:lang w:val="ru-RU"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>«</w:t>
      </w:r>
      <w:r w:rsidRPr="00D71272">
        <w:rPr>
          <w:rFonts w:eastAsia="Times New Roman"/>
          <w:i/>
          <w:iCs/>
          <w:sz w:val="28"/>
          <w:szCs w:val="28"/>
          <w:lang w:eastAsia="ru-RU"/>
        </w:rPr>
        <w:t xml:space="preserve">Теперь самые социально уязвимые граждане смогут </w:t>
      </w:r>
      <w:r>
        <w:rPr>
          <w:rFonts w:eastAsia="Times New Roman"/>
          <w:i/>
          <w:iCs/>
          <w:sz w:val="28"/>
          <w:szCs w:val="28"/>
          <w:lang w:eastAsia="ru-RU"/>
        </w:rPr>
        <w:t xml:space="preserve">беспрепятственно </w:t>
      </w:r>
      <w:r w:rsidRPr="00D71272">
        <w:rPr>
          <w:rFonts w:eastAsia="Times New Roman"/>
          <w:i/>
          <w:iCs/>
          <w:sz w:val="28"/>
          <w:szCs w:val="28"/>
          <w:lang w:eastAsia="ru-RU"/>
        </w:rPr>
        <w:t>получать медицинскую помощь</w:t>
      </w:r>
      <w:bookmarkEnd w:id="0"/>
      <w:r w:rsidRPr="00D71272">
        <w:rPr>
          <w:rFonts w:eastAsia="Times New Roman"/>
          <w:i/>
          <w:iCs/>
          <w:sz w:val="28"/>
          <w:szCs w:val="28"/>
          <w:lang w:eastAsia="ru-RU"/>
        </w:rPr>
        <w:t>».</w:t>
      </w:r>
    </w:p>
    <w:p w14:paraId="7C33C26B" w14:textId="77777777" w:rsidR="002F6470" w:rsidRDefault="002F6470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i/>
          <w:iCs/>
          <w:sz w:val="28"/>
          <w:szCs w:val="28"/>
          <w:lang w:val="ru-RU" w:eastAsia="ru-RU"/>
        </w:rPr>
      </w:pPr>
    </w:p>
    <w:p w14:paraId="6C55AF20" w14:textId="6EB86C18" w:rsidR="002F6470" w:rsidRDefault="002F6470" w:rsidP="002F6470">
      <w:pPr>
        <w:pBdr>
          <w:bottom w:val="single" w:sz="4" w:space="31" w:color="FFFFFF"/>
        </w:pBdr>
        <w:tabs>
          <w:tab w:val="left" w:pos="709"/>
        </w:tabs>
        <w:spacing w:line="240" w:lineRule="auto"/>
        <w:jc w:val="both"/>
        <w:rPr>
          <w:rFonts w:eastAsia="Calibri"/>
          <w:bCs/>
          <w:sz w:val="28"/>
          <w:szCs w:val="28"/>
        </w:rPr>
      </w:pPr>
      <w:r w:rsidRPr="0090208F">
        <w:rPr>
          <w:rFonts w:eastAsia="Calibri"/>
          <w:bCs/>
          <w:sz w:val="28"/>
          <w:szCs w:val="28"/>
        </w:rPr>
        <w:t xml:space="preserve">На сегодня </w:t>
      </w:r>
      <w:r>
        <w:rPr>
          <w:rFonts w:eastAsia="Calibri"/>
          <w:bCs/>
          <w:sz w:val="28"/>
          <w:szCs w:val="28"/>
          <w:lang w:val="ru-RU"/>
        </w:rPr>
        <w:t xml:space="preserve">в системе ОСМС </w:t>
      </w:r>
      <w:r w:rsidRPr="0090208F">
        <w:rPr>
          <w:rFonts w:eastAsia="Calibri"/>
          <w:bCs/>
          <w:sz w:val="28"/>
          <w:szCs w:val="28"/>
        </w:rPr>
        <w:t xml:space="preserve">застрахованы </w:t>
      </w:r>
      <w:r w:rsidRPr="0090208F">
        <w:rPr>
          <w:rFonts w:eastAsia="Calibri"/>
          <w:b/>
          <w:bCs/>
          <w:sz w:val="28"/>
          <w:szCs w:val="28"/>
        </w:rPr>
        <w:t>16,9 млн</w:t>
      </w:r>
      <w:r w:rsidRPr="0090208F">
        <w:rPr>
          <w:rFonts w:eastAsia="Calibri"/>
          <w:bCs/>
          <w:color w:val="FF0000"/>
          <w:sz w:val="28"/>
          <w:szCs w:val="28"/>
        </w:rPr>
        <w:t xml:space="preserve"> </w:t>
      </w:r>
      <w:r w:rsidRPr="0090208F">
        <w:rPr>
          <w:rFonts w:eastAsia="Calibri"/>
          <w:bCs/>
          <w:sz w:val="28"/>
          <w:szCs w:val="28"/>
        </w:rPr>
        <w:t xml:space="preserve">человек (82,6 %), из них </w:t>
      </w:r>
      <w:r w:rsidRPr="0090208F">
        <w:rPr>
          <w:rFonts w:eastAsia="Calibri"/>
          <w:b/>
          <w:bCs/>
          <w:sz w:val="28"/>
          <w:szCs w:val="28"/>
        </w:rPr>
        <w:t>11,9 млн</w:t>
      </w:r>
      <w:r w:rsidRPr="0090208F">
        <w:rPr>
          <w:rFonts w:eastAsia="Calibri"/>
          <w:bCs/>
          <w:sz w:val="28"/>
          <w:szCs w:val="28"/>
        </w:rPr>
        <w:t xml:space="preserve"> человек (59,5%) относятся </w:t>
      </w:r>
      <w:r w:rsidRPr="0090208F">
        <w:rPr>
          <w:rFonts w:eastAsia="Calibri"/>
          <w:b/>
          <w:bCs/>
          <w:sz w:val="28"/>
          <w:szCs w:val="28"/>
        </w:rPr>
        <w:t>к</w:t>
      </w:r>
      <w:r w:rsidRPr="0090208F">
        <w:rPr>
          <w:rFonts w:eastAsia="Calibri"/>
          <w:bCs/>
          <w:sz w:val="28"/>
          <w:szCs w:val="28"/>
        </w:rPr>
        <w:t xml:space="preserve"> </w:t>
      </w:r>
      <w:r w:rsidRPr="0090208F">
        <w:rPr>
          <w:rFonts w:eastAsia="Calibri"/>
          <w:b/>
          <w:bCs/>
          <w:sz w:val="28"/>
          <w:szCs w:val="28"/>
        </w:rPr>
        <w:t>льготным категориям</w:t>
      </w:r>
      <w:r w:rsidRPr="0090208F">
        <w:rPr>
          <w:rFonts w:eastAsia="Calibri"/>
          <w:bCs/>
          <w:sz w:val="28"/>
          <w:szCs w:val="28"/>
        </w:rPr>
        <w:t xml:space="preserve"> населения, за которых взносы на ОСМС уплачиваются государством. Это говорит о высоком уровне социальной ответственности государства. </w:t>
      </w:r>
    </w:p>
    <w:p w14:paraId="0DEC1A8A" w14:textId="77777777" w:rsidR="002F6470" w:rsidRDefault="002F6470" w:rsidP="002F6470">
      <w:pPr>
        <w:pBdr>
          <w:bottom w:val="single" w:sz="4" w:space="31" w:color="FFFFFF"/>
        </w:pBdr>
        <w:tabs>
          <w:tab w:val="left" w:pos="709"/>
        </w:tabs>
        <w:spacing w:line="240" w:lineRule="auto"/>
        <w:jc w:val="both"/>
        <w:rPr>
          <w:sz w:val="28"/>
          <w:szCs w:val="28"/>
          <w:lang w:val="ru-RU"/>
        </w:rPr>
      </w:pPr>
    </w:p>
    <w:p w14:paraId="2E2C62BA" w14:textId="35E3356E" w:rsidR="002F6470" w:rsidRDefault="002F6470" w:rsidP="002F6470">
      <w:pPr>
        <w:pBdr>
          <w:bottom w:val="single" w:sz="4" w:space="31" w:color="FFFFFF"/>
        </w:pBd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90208F">
        <w:rPr>
          <w:sz w:val="28"/>
          <w:szCs w:val="28"/>
        </w:rPr>
        <w:t xml:space="preserve">Около </w:t>
      </w:r>
      <w:r w:rsidRPr="0090208F">
        <w:rPr>
          <w:rFonts w:eastAsia="Times New Roman"/>
          <w:b/>
          <w:bCs/>
          <w:sz w:val="28"/>
          <w:szCs w:val="28"/>
          <w:lang w:eastAsia="ru-RU"/>
        </w:rPr>
        <w:t>3,</w:t>
      </w: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Pr="0090208F">
        <w:rPr>
          <w:rFonts w:eastAsia="Times New Roman"/>
          <w:b/>
          <w:bCs/>
          <w:sz w:val="28"/>
          <w:szCs w:val="28"/>
          <w:lang w:eastAsia="ru-RU"/>
        </w:rPr>
        <w:t xml:space="preserve"> млн</w:t>
      </w:r>
      <w:r w:rsidRPr="0090208F">
        <w:rPr>
          <w:rFonts w:eastAsia="Times New Roman"/>
          <w:bCs/>
          <w:sz w:val="28"/>
          <w:szCs w:val="28"/>
          <w:lang w:eastAsia="ru-RU"/>
        </w:rPr>
        <w:t xml:space="preserve"> человек</w:t>
      </w:r>
      <w:r w:rsidRPr="0090208F">
        <w:rPr>
          <w:sz w:val="28"/>
          <w:szCs w:val="28"/>
        </w:rPr>
        <w:t xml:space="preserve"> остаются вне системы ОСМС, из них </w:t>
      </w:r>
      <w:r w:rsidRPr="0090208F">
        <w:rPr>
          <w:b/>
          <w:bCs/>
          <w:sz w:val="28"/>
          <w:szCs w:val="28"/>
        </w:rPr>
        <w:t xml:space="preserve">2,4 </w:t>
      </w:r>
      <w:proofErr w:type="gramStart"/>
      <w:r w:rsidRPr="0090208F">
        <w:rPr>
          <w:b/>
          <w:bCs/>
          <w:sz w:val="28"/>
          <w:szCs w:val="28"/>
        </w:rPr>
        <w:t>млн.</w:t>
      </w:r>
      <w:proofErr w:type="gramEnd"/>
      <w:r w:rsidRPr="0090208F">
        <w:rPr>
          <w:sz w:val="28"/>
          <w:szCs w:val="28"/>
        </w:rPr>
        <w:t xml:space="preserve"> граждан с благополучным и удовлетворительным уровнем жизни, </w:t>
      </w:r>
      <w:r w:rsidRPr="0090208F">
        <w:rPr>
          <w:b/>
          <w:bCs/>
          <w:sz w:val="28"/>
          <w:szCs w:val="28"/>
        </w:rPr>
        <w:t>а 1 млн. –</w:t>
      </w:r>
      <w:r w:rsidRPr="0090208F">
        <w:rPr>
          <w:sz w:val="28"/>
          <w:szCs w:val="28"/>
        </w:rPr>
        <w:t xml:space="preserve"> это граждане, относящиеся к </w:t>
      </w:r>
      <w:r w:rsidRPr="0090208F">
        <w:rPr>
          <w:b/>
          <w:sz w:val="28"/>
          <w:szCs w:val="28"/>
        </w:rPr>
        <w:t>кризисным (Д) и экстренным (Е) у</w:t>
      </w:r>
      <w:r>
        <w:rPr>
          <w:b/>
          <w:sz w:val="28"/>
          <w:szCs w:val="28"/>
        </w:rPr>
        <w:t>ровням социального благополучия</w:t>
      </w:r>
      <w:r>
        <w:rPr>
          <w:b/>
          <w:sz w:val="28"/>
          <w:szCs w:val="28"/>
          <w:lang w:val="ru-RU"/>
        </w:rPr>
        <w:t>, за которых взносы будут уплачивать местные исполнительные органы</w:t>
      </w:r>
      <w:r w:rsidRPr="0090208F">
        <w:rPr>
          <w:sz w:val="28"/>
          <w:szCs w:val="28"/>
        </w:rPr>
        <w:t xml:space="preserve">. </w:t>
      </w:r>
    </w:p>
    <w:p w14:paraId="3C3F881E" w14:textId="77777777" w:rsidR="002F6470" w:rsidRDefault="002F6470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25C570A7" w14:textId="77777777" w:rsidR="00DD238A" w:rsidRDefault="00DD238A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5DDCEC3C" w14:textId="3691D068" w:rsid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>***********************</w:t>
      </w:r>
    </w:p>
    <w:p w14:paraId="103F8AEF" w14:textId="77777777" w:rsid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36B8F7C1" w14:textId="585352B9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Уақытша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қиындықтар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туындаған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жағдайда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МӘМС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мәртебесін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6 ай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бойы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сақтауға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болады</w:t>
      </w:r>
      <w:proofErr w:type="spellEnd"/>
    </w:p>
    <w:p w14:paraId="71057EC7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7ADD860F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1F6CF1B3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Қазақстанда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міндетті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әлеуметтік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медициналық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сақтандыру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(МӘМС)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жүйесіндегі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бірқатар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негізгі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жаңалықтарды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көздейтін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заң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қабылданды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14:paraId="31812A6F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4345A5F6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61FCACB3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Халықты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МӘМС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жүйесімен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барынша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қамту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сақтандырылушылар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үшін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қолайлы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жағдайлар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жасау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мақсатында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заң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жобасы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жеңілдікті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кезеңді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ұзарту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жөніндегі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жаңа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норманы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көздейді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.  </w:t>
      </w:r>
    </w:p>
    <w:p w14:paraId="357A432B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2E6F90EE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Енді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бес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жылдың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ішінде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өз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бетінше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үзіліссіз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жарна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төлейтін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уақытша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төлемдер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болмаған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жағдайда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да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алты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ай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бойы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сақтандырылған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мәртебесін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сақтай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алады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. </w:t>
      </w:r>
    </w:p>
    <w:p w14:paraId="0917B8CE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6E196F1B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Бұрын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мерзім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небәрі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үш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ай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болатын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әділ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маңызды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шешім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-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жүйеге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тұрақты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қатысатын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уақытша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қиындықтарға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тап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болғандарды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қолдайды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14:paraId="60C84875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7E908ED6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Өмірлік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қиын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жағдайда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қолдау</w:t>
      </w:r>
      <w:proofErr w:type="spellEnd"/>
    </w:p>
    <w:p w14:paraId="0AC49BE2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339CF58F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eastAsia="Times New Roman"/>
          <w:sz w:val="28"/>
          <w:szCs w:val="28"/>
          <w:lang w:val="ru-RU" w:eastAsia="ru-RU"/>
        </w:rPr>
        <w:t xml:space="preserve">МӘМС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жүйесінің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тартымдылығын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арттыру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үшін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:</w:t>
      </w:r>
    </w:p>
    <w:p w14:paraId="27853B3A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ascii="Segoe UI Emoji" w:eastAsia="Times New Roman" w:hAnsi="Segoe UI Emoji" w:cs="Segoe UI Emoji"/>
          <w:sz w:val="28"/>
          <w:szCs w:val="28"/>
          <w:lang w:val="ru-RU" w:eastAsia="ru-RU"/>
        </w:rPr>
        <w:t>✅</w:t>
      </w:r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Сақтанушы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мәртебесін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сақтаудың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жеңілдік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кезеңі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— 3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айдан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6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айға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дейін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ұлғайтылды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14:paraId="3D3DF677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0D24F745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соңғы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5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жылдың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ішінде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тұрақты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үлес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қосқан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бірақ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табысын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уақытша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жоғалтқан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қатысты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14:paraId="5E2EC2D8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42F5BBD3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тәсіл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әділ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адамға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бағытталған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—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адамдарға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қиын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сәттерде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медициналық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көмекке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қолжетімділікті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жоғалтпауға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мүмкіндік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береді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14:paraId="683361F2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16416805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eastAsia="Times New Roman"/>
          <w:sz w:val="28"/>
          <w:szCs w:val="28"/>
          <w:lang w:val="ru-RU" w:eastAsia="ru-RU"/>
        </w:rPr>
        <w:t xml:space="preserve">2027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жылдан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бастап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Қазақстан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барлық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тараптардың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—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мемлекеттің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жұмыс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берушілердің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азаматтардың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ортақ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жауапкершілігінің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неғұрлым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жоғары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дәрежесімен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толыққанды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сақтандыру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моделіне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көшуді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жоспарлап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отыр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14:paraId="664038E4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48D3820E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eastAsia="Times New Roman"/>
          <w:sz w:val="28"/>
          <w:szCs w:val="28"/>
          <w:lang w:val="ru-RU" w:eastAsia="ru-RU"/>
        </w:rPr>
        <w:t xml:space="preserve">МӘМС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жүйесіне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әлі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кірмеген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еңбекке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қабілетті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үшін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(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шамамен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2,4 млн адам)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ұсынылатын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шарттар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қаржылық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жағынан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қолжетімді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болып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қалады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:</w:t>
      </w:r>
    </w:p>
    <w:p w14:paraId="75313D42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7D07F593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ascii="Segoe UI Emoji" w:eastAsia="Times New Roman" w:hAnsi="Segoe UI Emoji" w:cs="Segoe UI Emoji"/>
          <w:sz w:val="28"/>
          <w:szCs w:val="28"/>
          <w:lang w:val="ru-RU" w:eastAsia="ru-RU"/>
        </w:rPr>
        <w:t>✔️</w:t>
      </w:r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Айына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4250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теңге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немесе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жылына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51 000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теңге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14:paraId="3564F81F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7D8F9081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ascii="Segoe UI Symbol" w:eastAsia="Times New Roman" w:hAnsi="Segoe UI Symbol" w:cs="Segoe UI Symbol"/>
          <w:sz w:val="28"/>
          <w:szCs w:val="28"/>
          <w:lang w:val="ru-RU" w:eastAsia="ru-RU"/>
        </w:rPr>
        <w:t>🛡</w:t>
      </w:r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шаралар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«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Халық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денсаулығы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денсаулық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жүйесі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туралы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»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Кодексте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бекітілген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ортақ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жауапкершілік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қағидаттарын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іске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асыруға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әлеуметтік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жағдайына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қарамастан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медициналық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көмекке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әділ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жеткізуді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қамтамасыз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етуге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мүмкіндік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береді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14:paraId="07A79D80" w14:textId="77777777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10E65346" w14:textId="4451FC0F" w:rsidR="00DD238A" w:rsidRP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eastAsia="Times New Roman"/>
          <w:sz w:val="28"/>
          <w:szCs w:val="28"/>
          <w:lang w:val="ru-RU" w:eastAsia="ru-RU"/>
        </w:rPr>
        <w:t>«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Енді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ең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әлеуметтік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осал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медициналық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көмекті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кедергісіз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ала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алады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».</w:t>
      </w:r>
    </w:p>
    <w:p w14:paraId="1441C041" w14:textId="77777777" w:rsidR="00675792" w:rsidRPr="00D71272" w:rsidRDefault="00675792" w:rsidP="00675792">
      <w:pPr>
        <w:rPr>
          <w:sz w:val="28"/>
          <w:szCs w:val="28"/>
        </w:rPr>
      </w:pPr>
    </w:p>
    <w:p w14:paraId="6CBC4A6E" w14:textId="77777777" w:rsidR="00EF59DF" w:rsidRPr="00675792" w:rsidRDefault="00EF59DF">
      <w:pPr>
        <w:jc w:val="both"/>
        <w:rPr>
          <w:rFonts w:eastAsia="Times New Roman"/>
          <w:sz w:val="28"/>
          <w:szCs w:val="28"/>
        </w:rPr>
      </w:pPr>
    </w:p>
    <w:sectPr w:rsidR="00EF59DF" w:rsidRPr="006757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602"/>
    <w:multiLevelType w:val="multilevel"/>
    <w:tmpl w:val="8506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69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C2"/>
    <w:rsid w:val="00002CC2"/>
    <w:rsid w:val="00005FD1"/>
    <w:rsid w:val="000075EE"/>
    <w:rsid w:val="000146BC"/>
    <w:rsid w:val="00021531"/>
    <w:rsid w:val="000260FB"/>
    <w:rsid w:val="000346F3"/>
    <w:rsid w:val="000507EF"/>
    <w:rsid w:val="00054A7D"/>
    <w:rsid w:val="000647CD"/>
    <w:rsid w:val="000666EF"/>
    <w:rsid w:val="00071B5D"/>
    <w:rsid w:val="00080A54"/>
    <w:rsid w:val="00091F84"/>
    <w:rsid w:val="000A5442"/>
    <w:rsid w:val="000B55BE"/>
    <w:rsid w:val="000C4DEA"/>
    <w:rsid w:val="000C4ED0"/>
    <w:rsid w:val="000D07FE"/>
    <w:rsid w:val="000D120D"/>
    <w:rsid w:val="000D2BE6"/>
    <w:rsid w:val="000D6186"/>
    <w:rsid w:val="00100EE2"/>
    <w:rsid w:val="00103637"/>
    <w:rsid w:val="001165BD"/>
    <w:rsid w:val="00117391"/>
    <w:rsid w:val="0012511D"/>
    <w:rsid w:val="00135D3C"/>
    <w:rsid w:val="00143716"/>
    <w:rsid w:val="00146214"/>
    <w:rsid w:val="001501F7"/>
    <w:rsid w:val="00154312"/>
    <w:rsid w:val="0016106B"/>
    <w:rsid w:val="00161A40"/>
    <w:rsid w:val="0016648A"/>
    <w:rsid w:val="00180F63"/>
    <w:rsid w:val="00185562"/>
    <w:rsid w:val="001958F1"/>
    <w:rsid w:val="00197C50"/>
    <w:rsid w:val="001A0697"/>
    <w:rsid w:val="001A2D31"/>
    <w:rsid w:val="001B0137"/>
    <w:rsid w:val="001B022A"/>
    <w:rsid w:val="001B3AD4"/>
    <w:rsid w:val="001B574C"/>
    <w:rsid w:val="001C0F6B"/>
    <w:rsid w:val="001C7796"/>
    <w:rsid w:val="001D00C0"/>
    <w:rsid w:val="001D4B50"/>
    <w:rsid w:val="001D71D7"/>
    <w:rsid w:val="001F187E"/>
    <w:rsid w:val="001F41F3"/>
    <w:rsid w:val="001F5C08"/>
    <w:rsid w:val="001F62A9"/>
    <w:rsid w:val="001F7A2A"/>
    <w:rsid w:val="00201854"/>
    <w:rsid w:val="00206EA2"/>
    <w:rsid w:val="00216F18"/>
    <w:rsid w:val="00222AD6"/>
    <w:rsid w:val="00224750"/>
    <w:rsid w:val="00225C2C"/>
    <w:rsid w:val="00225EC1"/>
    <w:rsid w:val="00233C8C"/>
    <w:rsid w:val="0024186C"/>
    <w:rsid w:val="00247B0F"/>
    <w:rsid w:val="002675DF"/>
    <w:rsid w:val="002729E4"/>
    <w:rsid w:val="00277044"/>
    <w:rsid w:val="00296616"/>
    <w:rsid w:val="002A2127"/>
    <w:rsid w:val="002B18F8"/>
    <w:rsid w:val="002B5C3B"/>
    <w:rsid w:val="002D22D1"/>
    <w:rsid w:val="002E0154"/>
    <w:rsid w:val="002E14C2"/>
    <w:rsid w:val="002E1FDC"/>
    <w:rsid w:val="002E3002"/>
    <w:rsid w:val="002F13D8"/>
    <w:rsid w:val="002F6470"/>
    <w:rsid w:val="002F7822"/>
    <w:rsid w:val="00306AA0"/>
    <w:rsid w:val="003101E1"/>
    <w:rsid w:val="00313F0D"/>
    <w:rsid w:val="00313F7F"/>
    <w:rsid w:val="00315B05"/>
    <w:rsid w:val="003361D0"/>
    <w:rsid w:val="003365D3"/>
    <w:rsid w:val="00346B59"/>
    <w:rsid w:val="00351EF1"/>
    <w:rsid w:val="00353212"/>
    <w:rsid w:val="00355829"/>
    <w:rsid w:val="00360671"/>
    <w:rsid w:val="0037129E"/>
    <w:rsid w:val="0038074D"/>
    <w:rsid w:val="003845FF"/>
    <w:rsid w:val="00394723"/>
    <w:rsid w:val="00394C80"/>
    <w:rsid w:val="003A0917"/>
    <w:rsid w:val="003A2177"/>
    <w:rsid w:val="003B6B5A"/>
    <w:rsid w:val="003C797B"/>
    <w:rsid w:val="003E40CC"/>
    <w:rsid w:val="003E71BB"/>
    <w:rsid w:val="003F2AD3"/>
    <w:rsid w:val="004053DB"/>
    <w:rsid w:val="00410140"/>
    <w:rsid w:val="00411BA6"/>
    <w:rsid w:val="00420AA1"/>
    <w:rsid w:val="00447B3D"/>
    <w:rsid w:val="004673CB"/>
    <w:rsid w:val="00487A4F"/>
    <w:rsid w:val="00491DC9"/>
    <w:rsid w:val="00493735"/>
    <w:rsid w:val="00495765"/>
    <w:rsid w:val="004A6CBF"/>
    <w:rsid w:val="004C0FD5"/>
    <w:rsid w:val="004D0955"/>
    <w:rsid w:val="004D7A6F"/>
    <w:rsid w:val="004E1308"/>
    <w:rsid w:val="004E46F6"/>
    <w:rsid w:val="004E4E15"/>
    <w:rsid w:val="004E5300"/>
    <w:rsid w:val="004E73E2"/>
    <w:rsid w:val="004F2E3C"/>
    <w:rsid w:val="004F4125"/>
    <w:rsid w:val="004F4C4B"/>
    <w:rsid w:val="004F7E0C"/>
    <w:rsid w:val="0050173D"/>
    <w:rsid w:val="00532FEB"/>
    <w:rsid w:val="00534A81"/>
    <w:rsid w:val="00582A5D"/>
    <w:rsid w:val="00586F79"/>
    <w:rsid w:val="00591875"/>
    <w:rsid w:val="005A4A56"/>
    <w:rsid w:val="005B331E"/>
    <w:rsid w:val="005E1C99"/>
    <w:rsid w:val="005E2812"/>
    <w:rsid w:val="005F0FFE"/>
    <w:rsid w:val="006007C6"/>
    <w:rsid w:val="00604D9A"/>
    <w:rsid w:val="006100FD"/>
    <w:rsid w:val="00613621"/>
    <w:rsid w:val="0061363D"/>
    <w:rsid w:val="0062476D"/>
    <w:rsid w:val="006270BE"/>
    <w:rsid w:val="006326FE"/>
    <w:rsid w:val="006449E2"/>
    <w:rsid w:val="0065278D"/>
    <w:rsid w:val="00657343"/>
    <w:rsid w:val="0066414A"/>
    <w:rsid w:val="0067182D"/>
    <w:rsid w:val="00674668"/>
    <w:rsid w:val="00674A1E"/>
    <w:rsid w:val="0067567C"/>
    <w:rsid w:val="00675792"/>
    <w:rsid w:val="00676207"/>
    <w:rsid w:val="00683727"/>
    <w:rsid w:val="00684810"/>
    <w:rsid w:val="006878C3"/>
    <w:rsid w:val="006961EF"/>
    <w:rsid w:val="0069645D"/>
    <w:rsid w:val="0069653F"/>
    <w:rsid w:val="006A59DF"/>
    <w:rsid w:val="006B1391"/>
    <w:rsid w:val="006B2927"/>
    <w:rsid w:val="006B5A06"/>
    <w:rsid w:val="006B694A"/>
    <w:rsid w:val="006B7FFC"/>
    <w:rsid w:val="006D053F"/>
    <w:rsid w:val="006D3DA3"/>
    <w:rsid w:val="006D50F0"/>
    <w:rsid w:val="006D53D1"/>
    <w:rsid w:val="006D7083"/>
    <w:rsid w:val="006E0B5C"/>
    <w:rsid w:val="006E644C"/>
    <w:rsid w:val="006F11F8"/>
    <w:rsid w:val="006F1225"/>
    <w:rsid w:val="006F555C"/>
    <w:rsid w:val="00701AD9"/>
    <w:rsid w:val="00703B30"/>
    <w:rsid w:val="007065E5"/>
    <w:rsid w:val="0071338B"/>
    <w:rsid w:val="007154E9"/>
    <w:rsid w:val="00721ADB"/>
    <w:rsid w:val="00727749"/>
    <w:rsid w:val="0073771C"/>
    <w:rsid w:val="00741AD2"/>
    <w:rsid w:val="007444E1"/>
    <w:rsid w:val="00744C07"/>
    <w:rsid w:val="007502C1"/>
    <w:rsid w:val="00756932"/>
    <w:rsid w:val="00774EBF"/>
    <w:rsid w:val="00776D0D"/>
    <w:rsid w:val="00785022"/>
    <w:rsid w:val="00794164"/>
    <w:rsid w:val="007A2A66"/>
    <w:rsid w:val="007B623E"/>
    <w:rsid w:val="007C10ED"/>
    <w:rsid w:val="007D3617"/>
    <w:rsid w:val="007E1D46"/>
    <w:rsid w:val="007E5316"/>
    <w:rsid w:val="007F3F60"/>
    <w:rsid w:val="007F63F4"/>
    <w:rsid w:val="007F6CF2"/>
    <w:rsid w:val="007F7531"/>
    <w:rsid w:val="007F7882"/>
    <w:rsid w:val="00803C59"/>
    <w:rsid w:val="00815F2D"/>
    <w:rsid w:val="00825B42"/>
    <w:rsid w:val="0083330B"/>
    <w:rsid w:val="008358CE"/>
    <w:rsid w:val="00844A4F"/>
    <w:rsid w:val="00861BB9"/>
    <w:rsid w:val="00864144"/>
    <w:rsid w:val="00867882"/>
    <w:rsid w:val="00875A28"/>
    <w:rsid w:val="00876D1E"/>
    <w:rsid w:val="008821BE"/>
    <w:rsid w:val="0088541F"/>
    <w:rsid w:val="00893F58"/>
    <w:rsid w:val="008A486B"/>
    <w:rsid w:val="008B171B"/>
    <w:rsid w:val="008C1689"/>
    <w:rsid w:val="008C5BCA"/>
    <w:rsid w:val="008C6CAF"/>
    <w:rsid w:val="008D0F2D"/>
    <w:rsid w:val="008D212D"/>
    <w:rsid w:val="008D2232"/>
    <w:rsid w:val="008D4C92"/>
    <w:rsid w:val="008D4D59"/>
    <w:rsid w:val="008E55E9"/>
    <w:rsid w:val="008F2B4A"/>
    <w:rsid w:val="00902772"/>
    <w:rsid w:val="009059B9"/>
    <w:rsid w:val="00907DCA"/>
    <w:rsid w:val="00914A48"/>
    <w:rsid w:val="00921FB5"/>
    <w:rsid w:val="00933A86"/>
    <w:rsid w:val="00934895"/>
    <w:rsid w:val="0094767C"/>
    <w:rsid w:val="0095241F"/>
    <w:rsid w:val="00963462"/>
    <w:rsid w:val="00972689"/>
    <w:rsid w:val="00974279"/>
    <w:rsid w:val="00977665"/>
    <w:rsid w:val="00977B28"/>
    <w:rsid w:val="00981FA9"/>
    <w:rsid w:val="00987AE7"/>
    <w:rsid w:val="009930B3"/>
    <w:rsid w:val="0099629B"/>
    <w:rsid w:val="0099739D"/>
    <w:rsid w:val="009A25CB"/>
    <w:rsid w:val="009A2746"/>
    <w:rsid w:val="009A5B6D"/>
    <w:rsid w:val="009B1FA3"/>
    <w:rsid w:val="009B67AF"/>
    <w:rsid w:val="009B7B04"/>
    <w:rsid w:val="009C4F7A"/>
    <w:rsid w:val="009D62E1"/>
    <w:rsid w:val="009D6A63"/>
    <w:rsid w:val="009E09E6"/>
    <w:rsid w:val="009F4B4D"/>
    <w:rsid w:val="009F4D9D"/>
    <w:rsid w:val="00A00DE8"/>
    <w:rsid w:val="00A0486C"/>
    <w:rsid w:val="00A13683"/>
    <w:rsid w:val="00A24303"/>
    <w:rsid w:val="00A25B28"/>
    <w:rsid w:val="00A52D7F"/>
    <w:rsid w:val="00A54022"/>
    <w:rsid w:val="00A608FC"/>
    <w:rsid w:val="00A73CA0"/>
    <w:rsid w:val="00A7501A"/>
    <w:rsid w:val="00A80F9C"/>
    <w:rsid w:val="00A96B63"/>
    <w:rsid w:val="00AA0D56"/>
    <w:rsid w:val="00AC53D8"/>
    <w:rsid w:val="00AC62D5"/>
    <w:rsid w:val="00AD0EEA"/>
    <w:rsid w:val="00AD7C0F"/>
    <w:rsid w:val="00AD7EC3"/>
    <w:rsid w:val="00B066AA"/>
    <w:rsid w:val="00B15515"/>
    <w:rsid w:val="00B163B7"/>
    <w:rsid w:val="00B41E85"/>
    <w:rsid w:val="00B44176"/>
    <w:rsid w:val="00B4469A"/>
    <w:rsid w:val="00B55714"/>
    <w:rsid w:val="00B8521F"/>
    <w:rsid w:val="00BA5232"/>
    <w:rsid w:val="00BA622C"/>
    <w:rsid w:val="00BD1CA5"/>
    <w:rsid w:val="00BD1CBB"/>
    <w:rsid w:val="00BE2399"/>
    <w:rsid w:val="00C006DD"/>
    <w:rsid w:val="00C067CB"/>
    <w:rsid w:val="00C0682A"/>
    <w:rsid w:val="00C14F57"/>
    <w:rsid w:val="00C22D7E"/>
    <w:rsid w:val="00C37758"/>
    <w:rsid w:val="00C447E4"/>
    <w:rsid w:val="00C529DF"/>
    <w:rsid w:val="00C62F34"/>
    <w:rsid w:val="00C6769E"/>
    <w:rsid w:val="00C7014C"/>
    <w:rsid w:val="00C72CE4"/>
    <w:rsid w:val="00C75333"/>
    <w:rsid w:val="00C84F5F"/>
    <w:rsid w:val="00C87236"/>
    <w:rsid w:val="00C87B81"/>
    <w:rsid w:val="00C971B0"/>
    <w:rsid w:val="00CA30DC"/>
    <w:rsid w:val="00CB1C89"/>
    <w:rsid w:val="00CC2624"/>
    <w:rsid w:val="00CC2E07"/>
    <w:rsid w:val="00CD4DE0"/>
    <w:rsid w:val="00CD66F3"/>
    <w:rsid w:val="00CE5391"/>
    <w:rsid w:val="00CF79D1"/>
    <w:rsid w:val="00D00399"/>
    <w:rsid w:val="00D005BF"/>
    <w:rsid w:val="00D02CE2"/>
    <w:rsid w:val="00D14C97"/>
    <w:rsid w:val="00D2016D"/>
    <w:rsid w:val="00D211C8"/>
    <w:rsid w:val="00D21622"/>
    <w:rsid w:val="00D22507"/>
    <w:rsid w:val="00D25801"/>
    <w:rsid w:val="00D32DE0"/>
    <w:rsid w:val="00D47951"/>
    <w:rsid w:val="00D55E52"/>
    <w:rsid w:val="00D60E53"/>
    <w:rsid w:val="00D61B57"/>
    <w:rsid w:val="00D6421F"/>
    <w:rsid w:val="00D77A2B"/>
    <w:rsid w:val="00D94020"/>
    <w:rsid w:val="00DA2B53"/>
    <w:rsid w:val="00DA6BF8"/>
    <w:rsid w:val="00DA78AA"/>
    <w:rsid w:val="00DB1FD5"/>
    <w:rsid w:val="00DB4BFE"/>
    <w:rsid w:val="00DD238A"/>
    <w:rsid w:val="00DD3627"/>
    <w:rsid w:val="00DD54B2"/>
    <w:rsid w:val="00DE17ED"/>
    <w:rsid w:val="00DE4AE7"/>
    <w:rsid w:val="00DE6445"/>
    <w:rsid w:val="00DF2E10"/>
    <w:rsid w:val="00DF4D2F"/>
    <w:rsid w:val="00E11B8B"/>
    <w:rsid w:val="00E403AF"/>
    <w:rsid w:val="00E67193"/>
    <w:rsid w:val="00E740B8"/>
    <w:rsid w:val="00E76A54"/>
    <w:rsid w:val="00E7759D"/>
    <w:rsid w:val="00E87C68"/>
    <w:rsid w:val="00EB0382"/>
    <w:rsid w:val="00EB5151"/>
    <w:rsid w:val="00EB5633"/>
    <w:rsid w:val="00EB65E8"/>
    <w:rsid w:val="00EC06D4"/>
    <w:rsid w:val="00EC493B"/>
    <w:rsid w:val="00ED097B"/>
    <w:rsid w:val="00ED1441"/>
    <w:rsid w:val="00EE3CAA"/>
    <w:rsid w:val="00EE60CF"/>
    <w:rsid w:val="00EE6CD4"/>
    <w:rsid w:val="00EF0A18"/>
    <w:rsid w:val="00EF39C4"/>
    <w:rsid w:val="00EF59DF"/>
    <w:rsid w:val="00F008CD"/>
    <w:rsid w:val="00F00B51"/>
    <w:rsid w:val="00F02DB4"/>
    <w:rsid w:val="00F03BB6"/>
    <w:rsid w:val="00F04F18"/>
    <w:rsid w:val="00F058A5"/>
    <w:rsid w:val="00F120E5"/>
    <w:rsid w:val="00F13D2C"/>
    <w:rsid w:val="00F24FE9"/>
    <w:rsid w:val="00F266F1"/>
    <w:rsid w:val="00F3546B"/>
    <w:rsid w:val="00F37802"/>
    <w:rsid w:val="00F379A6"/>
    <w:rsid w:val="00F42CEE"/>
    <w:rsid w:val="00F43925"/>
    <w:rsid w:val="00F43FE8"/>
    <w:rsid w:val="00F46BA0"/>
    <w:rsid w:val="00F4799E"/>
    <w:rsid w:val="00F508AC"/>
    <w:rsid w:val="00F61370"/>
    <w:rsid w:val="00F634A8"/>
    <w:rsid w:val="00F73433"/>
    <w:rsid w:val="00F7484B"/>
    <w:rsid w:val="00F824F9"/>
    <w:rsid w:val="00F8261B"/>
    <w:rsid w:val="00F85693"/>
    <w:rsid w:val="00F91B9D"/>
    <w:rsid w:val="00F95BD1"/>
    <w:rsid w:val="00F973C3"/>
    <w:rsid w:val="00FA13E2"/>
    <w:rsid w:val="00FB377E"/>
    <w:rsid w:val="00FB6DAE"/>
    <w:rsid w:val="00FD33B1"/>
    <w:rsid w:val="00FD63AD"/>
    <w:rsid w:val="00FE03DD"/>
    <w:rsid w:val="00FE09D7"/>
    <w:rsid w:val="00FE3F8A"/>
    <w:rsid w:val="00FE4131"/>
    <w:rsid w:val="00FE6443"/>
    <w:rsid w:val="00FE72D5"/>
    <w:rsid w:val="00FF1136"/>
    <w:rsid w:val="00FF2183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949"/>
  <w15:docId w15:val="{3F257C47-C7BC-40F3-AA6B-D157B6B4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K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506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11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20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738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148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457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Айназ Акпанбекова</cp:lastModifiedBy>
  <cp:revision>16</cp:revision>
  <dcterms:created xsi:type="dcterms:W3CDTF">2025-07-04T07:57:00Z</dcterms:created>
  <dcterms:modified xsi:type="dcterms:W3CDTF">2025-07-09T16:40:00Z</dcterms:modified>
</cp:coreProperties>
</file>